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20BFC" w14:textId="77777777" w:rsidR="00500184" w:rsidRDefault="00500184" w:rsidP="00A13514">
      <w:pPr>
        <w:jc w:val="center"/>
        <w:rPr>
          <w:rFonts w:ascii="Arial" w:hAnsi="Arial"/>
          <w:b/>
        </w:rPr>
      </w:pPr>
    </w:p>
    <w:p w14:paraId="500AA9F2" w14:textId="4D0FE932" w:rsidR="00A13514" w:rsidRPr="00500184" w:rsidRDefault="00A13514" w:rsidP="00A13514">
      <w:pPr>
        <w:jc w:val="center"/>
        <w:rPr>
          <w:rFonts w:ascii="Arial" w:hAnsi="Arial"/>
          <w:b/>
          <w:sz w:val="32"/>
          <w:szCs w:val="32"/>
        </w:rPr>
      </w:pPr>
      <w:r w:rsidRPr="00500184">
        <w:rPr>
          <w:rFonts w:ascii="Arial" w:hAnsi="Arial"/>
          <w:b/>
          <w:sz w:val="32"/>
          <w:szCs w:val="32"/>
        </w:rPr>
        <w:t xml:space="preserve">Agenda </w:t>
      </w:r>
    </w:p>
    <w:p w14:paraId="50EF39DB" w14:textId="048B65B9" w:rsidR="00500184" w:rsidRDefault="00500184" w:rsidP="00A13514">
      <w:pPr>
        <w:jc w:val="center"/>
        <w:rPr>
          <w:rFonts w:ascii="Arial" w:hAnsi="Arial"/>
          <w:b/>
        </w:rPr>
      </w:pPr>
    </w:p>
    <w:p w14:paraId="44268C58" w14:textId="4751AB7C" w:rsidR="00A13514" w:rsidRPr="0070098D" w:rsidRDefault="00A13514" w:rsidP="00A13514">
      <w:pPr>
        <w:jc w:val="center"/>
        <w:rPr>
          <w:rFonts w:ascii="Arial" w:hAnsi="Arial"/>
          <w:bCs/>
        </w:rPr>
      </w:pPr>
      <w:r w:rsidRPr="0070098D">
        <w:rPr>
          <w:rFonts w:ascii="Arial" w:hAnsi="Arial"/>
          <w:bCs/>
        </w:rPr>
        <w:t>For the Meeting of the Avon LPC</w:t>
      </w:r>
      <w:r w:rsidR="006351F6" w:rsidRPr="0070098D">
        <w:rPr>
          <w:rFonts w:ascii="Arial" w:hAnsi="Arial"/>
          <w:bCs/>
        </w:rPr>
        <w:t xml:space="preserve"> Zoom,</w:t>
      </w:r>
      <w:r w:rsidRPr="0070098D">
        <w:rPr>
          <w:rFonts w:ascii="Arial" w:hAnsi="Arial"/>
          <w:bCs/>
        </w:rPr>
        <w:t xml:space="preserve"> at 9.</w:t>
      </w:r>
      <w:r w:rsidR="006351F6" w:rsidRPr="0070098D">
        <w:rPr>
          <w:rFonts w:ascii="Arial" w:hAnsi="Arial"/>
          <w:bCs/>
        </w:rPr>
        <w:t>00 Wednesday 11</w:t>
      </w:r>
      <w:r w:rsidR="006351F6" w:rsidRPr="0070098D">
        <w:rPr>
          <w:rFonts w:ascii="Arial" w:hAnsi="Arial"/>
          <w:bCs/>
          <w:vertAlign w:val="superscript"/>
        </w:rPr>
        <w:t>th</w:t>
      </w:r>
      <w:r w:rsidR="006351F6" w:rsidRPr="0070098D">
        <w:rPr>
          <w:rFonts w:ascii="Arial" w:hAnsi="Arial"/>
          <w:bCs/>
        </w:rPr>
        <w:t xml:space="preserve"> November</w:t>
      </w:r>
      <w:r w:rsidRPr="0070098D">
        <w:rPr>
          <w:rFonts w:ascii="Arial" w:hAnsi="Arial"/>
          <w:bCs/>
        </w:rPr>
        <w:t xml:space="preserve">  20</w:t>
      </w:r>
      <w:r w:rsidR="006351F6" w:rsidRPr="0070098D">
        <w:rPr>
          <w:rFonts w:ascii="Arial" w:hAnsi="Arial"/>
          <w:bCs/>
        </w:rPr>
        <w:t>20</w:t>
      </w:r>
    </w:p>
    <w:p w14:paraId="15E2E73C" w14:textId="77777777" w:rsidR="00A13514" w:rsidRPr="0070098D" w:rsidRDefault="00A13514" w:rsidP="00A13514">
      <w:pPr>
        <w:jc w:val="center"/>
        <w:rPr>
          <w:rFonts w:ascii="Arial" w:hAnsi="Arial"/>
          <w:bCs/>
        </w:rPr>
      </w:pPr>
      <w:r w:rsidRPr="0070098D">
        <w:rPr>
          <w:rFonts w:ascii="Arial" w:hAnsi="Arial"/>
          <w:bCs/>
        </w:rPr>
        <w:t>(Timings subject to change)</w:t>
      </w:r>
    </w:p>
    <w:p w14:paraId="3CCDA56A" w14:textId="598A7219" w:rsidR="00A13514" w:rsidRDefault="00A13514" w:rsidP="00A13514">
      <w:pPr>
        <w:jc w:val="center"/>
        <w:rPr>
          <w:rFonts w:ascii="Arial" w:hAnsi="Arial"/>
          <w:b/>
          <w:color w:val="FF0000"/>
        </w:rPr>
      </w:pPr>
    </w:p>
    <w:p w14:paraId="2F4813EE" w14:textId="77777777" w:rsidR="0070098D" w:rsidRPr="008166A7" w:rsidRDefault="0070098D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92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8038"/>
      </w:tblGrid>
      <w:tr w:rsidR="00A13514" w:rsidRPr="00036651" w14:paraId="505831B4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500184" w:rsidRDefault="00A13514" w:rsidP="005E0716">
            <w:pPr>
              <w:spacing w:before="40"/>
              <w:jc w:val="center"/>
              <w:rPr>
                <w:rFonts w:ascii="Arial" w:hAnsi="Arial"/>
                <w:bCs/>
                <w:u w:val="single"/>
              </w:rPr>
            </w:pPr>
            <w:r w:rsidRPr="00500184">
              <w:rPr>
                <w:rFonts w:ascii="Arial" w:hAnsi="Arial"/>
                <w:bCs/>
                <w:u w:val="single"/>
              </w:rPr>
              <w:t>Time</w:t>
            </w:r>
          </w:p>
        </w:tc>
        <w:tc>
          <w:tcPr>
            <w:tcW w:w="8038" w:type="dxa"/>
            <w:shd w:val="clear" w:color="auto" w:fill="auto"/>
          </w:tcPr>
          <w:p w14:paraId="636C647E" w14:textId="77777777" w:rsidR="00A13514" w:rsidRPr="00500184" w:rsidRDefault="00A13514" w:rsidP="005E0716">
            <w:pPr>
              <w:spacing w:before="40"/>
              <w:jc w:val="center"/>
              <w:rPr>
                <w:rFonts w:ascii="Arial" w:hAnsi="Arial"/>
                <w:bCs/>
                <w:u w:val="single"/>
              </w:rPr>
            </w:pPr>
            <w:r w:rsidRPr="00500184">
              <w:rPr>
                <w:rFonts w:ascii="Arial" w:hAnsi="Arial"/>
                <w:bCs/>
                <w:u w:val="single"/>
              </w:rPr>
              <w:t>Agenda Item</w:t>
            </w:r>
          </w:p>
        </w:tc>
      </w:tr>
      <w:tr w:rsidR="00A13514" w:rsidRPr="00036651" w14:paraId="4B21BDED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6277B0DD" w14:textId="6ED2694A" w:rsidR="00A13514" w:rsidRPr="00500184" w:rsidRDefault="00A97529" w:rsidP="005E0716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</w:t>
            </w:r>
            <w:r w:rsidR="00A13514" w:rsidRPr="00500184">
              <w:rPr>
                <w:rFonts w:ascii="Arial" w:hAnsi="Arial"/>
                <w:bCs/>
              </w:rPr>
              <w:t>9.00</w:t>
            </w:r>
          </w:p>
        </w:tc>
        <w:tc>
          <w:tcPr>
            <w:tcW w:w="8038" w:type="dxa"/>
            <w:shd w:val="clear" w:color="auto" w:fill="auto"/>
          </w:tcPr>
          <w:p w14:paraId="24C8EC66" w14:textId="2F08CEFA" w:rsidR="00A13514" w:rsidRPr="00500184" w:rsidRDefault="00A13514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Coffee</w:t>
            </w:r>
            <w:r w:rsidR="006351F6" w:rsidRPr="00500184">
              <w:rPr>
                <w:rFonts w:ascii="Arial" w:hAnsi="Arial"/>
                <w:bCs/>
              </w:rPr>
              <w:t xml:space="preserve"> and Catch Up</w:t>
            </w:r>
          </w:p>
        </w:tc>
      </w:tr>
      <w:tr w:rsidR="00A13514" w:rsidRPr="00036651" w14:paraId="77E81590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191E3066" w:rsidR="00A13514" w:rsidRPr="00500184" w:rsidRDefault="00A97529" w:rsidP="005E0716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</w:t>
            </w:r>
            <w:r w:rsidR="00A13514" w:rsidRPr="00500184">
              <w:rPr>
                <w:rFonts w:ascii="Arial" w:hAnsi="Arial"/>
                <w:bCs/>
              </w:rPr>
              <w:t>9:30</w:t>
            </w:r>
          </w:p>
        </w:tc>
        <w:tc>
          <w:tcPr>
            <w:tcW w:w="8038" w:type="dxa"/>
            <w:shd w:val="clear" w:color="auto" w:fill="auto"/>
          </w:tcPr>
          <w:p w14:paraId="1414AAC5" w14:textId="77777777" w:rsidR="00A13514" w:rsidRPr="00500184" w:rsidRDefault="00A13514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 xml:space="preserve">Minutes and action points from previous meeting </w:t>
            </w:r>
          </w:p>
        </w:tc>
      </w:tr>
      <w:tr w:rsidR="00A13514" w:rsidRPr="00036651" w14:paraId="676DA298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36337DEA" w:rsidR="00A13514" w:rsidRPr="00500184" w:rsidRDefault="00A97529" w:rsidP="005E0716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</w:t>
            </w:r>
            <w:r w:rsidR="00A13514" w:rsidRPr="00500184">
              <w:rPr>
                <w:rFonts w:ascii="Arial" w:hAnsi="Arial"/>
                <w:bCs/>
              </w:rPr>
              <w:t>9:</w:t>
            </w:r>
            <w:r w:rsidR="006351F6" w:rsidRPr="00500184">
              <w:rPr>
                <w:rFonts w:ascii="Arial" w:hAnsi="Arial"/>
                <w:bCs/>
              </w:rPr>
              <w:t>45</w:t>
            </w:r>
          </w:p>
        </w:tc>
        <w:tc>
          <w:tcPr>
            <w:tcW w:w="8038" w:type="dxa"/>
            <w:shd w:val="clear" w:color="auto" w:fill="auto"/>
          </w:tcPr>
          <w:p w14:paraId="40E334CE" w14:textId="6A7EA55F" w:rsidR="00A13514" w:rsidRPr="00500184" w:rsidRDefault="006351F6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Treasurer’s Report</w:t>
            </w:r>
          </w:p>
        </w:tc>
      </w:tr>
      <w:tr w:rsidR="00A13514" w:rsidRPr="006351F6" w14:paraId="40DC32FF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7403804D" w14:textId="77777777" w:rsidR="00A13514" w:rsidRPr="00500184" w:rsidRDefault="00A13514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10:00</w:t>
            </w:r>
          </w:p>
        </w:tc>
        <w:tc>
          <w:tcPr>
            <w:tcW w:w="8038" w:type="dxa"/>
            <w:shd w:val="clear" w:color="auto" w:fill="auto"/>
          </w:tcPr>
          <w:p w14:paraId="455DF711" w14:textId="2AEB7E33" w:rsidR="00A13514" w:rsidRPr="00500184" w:rsidRDefault="006351F6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Primary Care Relationship Manager Update</w:t>
            </w:r>
          </w:p>
        </w:tc>
      </w:tr>
      <w:tr w:rsidR="00A13514" w:rsidRPr="006351F6" w14:paraId="121C3158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5A9D4916" w14:textId="35E415A8" w:rsidR="00A13514" w:rsidRPr="00500184" w:rsidRDefault="00A13514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10:</w:t>
            </w:r>
            <w:r w:rsidR="006351F6" w:rsidRPr="00500184">
              <w:rPr>
                <w:rFonts w:ascii="Arial" w:hAnsi="Arial"/>
                <w:bCs/>
              </w:rPr>
              <w:t>20</w:t>
            </w:r>
          </w:p>
        </w:tc>
        <w:tc>
          <w:tcPr>
            <w:tcW w:w="8038" w:type="dxa"/>
            <w:shd w:val="clear" w:color="auto" w:fill="auto"/>
          </w:tcPr>
          <w:p w14:paraId="5F09B2C6" w14:textId="20EE3F2B" w:rsidR="00A13514" w:rsidRPr="00500184" w:rsidRDefault="00644C27" w:rsidP="005E0716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Implementation Manager Update (TBC)</w:t>
            </w:r>
          </w:p>
        </w:tc>
      </w:tr>
      <w:tr w:rsidR="00A13514" w:rsidRPr="006351F6" w14:paraId="16ADA6B5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77777777" w:rsidR="00A13514" w:rsidRPr="00500184" w:rsidRDefault="00A13514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11:00</w:t>
            </w:r>
          </w:p>
        </w:tc>
        <w:tc>
          <w:tcPr>
            <w:tcW w:w="8038" w:type="dxa"/>
            <w:shd w:val="clear" w:color="auto" w:fill="auto"/>
          </w:tcPr>
          <w:p w14:paraId="081FF9AE" w14:textId="77777777" w:rsidR="0070098D" w:rsidRDefault="006351F6" w:rsidP="0070098D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Discussion on</w:t>
            </w:r>
            <w:r w:rsidR="00500184" w:rsidRPr="00500184">
              <w:rPr>
                <w:rFonts w:ascii="Arial" w:hAnsi="Arial"/>
                <w:bCs/>
              </w:rPr>
              <w:t xml:space="preserve"> New Services</w:t>
            </w:r>
            <w:r w:rsidR="00500184">
              <w:rPr>
                <w:rFonts w:ascii="Arial" w:hAnsi="Arial"/>
                <w:bCs/>
              </w:rPr>
              <w:t xml:space="preserve">: </w:t>
            </w:r>
          </w:p>
          <w:p w14:paraId="1645B399" w14:textId="77777777" w:rsidR="0070098D" w:rsidRDefault="0070098D" w:rsidP="0070098D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CPCS </w:t>
            </w:r>
          </w:p>
          <w:p w14:paraId="65FC2F40" w14:textId="19B1EAD3" w:rsidR="0070098D" w:rsidRPr="0070098D" w:rsidRDefault="0070098D" w:rsidP="0070098D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DMS</w:t>
            </w:r>
          </w:p>
        </w:tc>
      </w:tr>
      <w:tr w:rsidR="00A13514" w:rsidRPr="006351F6" w14:paraId="3D7085BA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6E7CBC26" w:rsidR="00A13514" w:rsidRPr="00500184" w:rsidRDefault="00A13514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11:</w:t>
            </w:r>
            <w:r w:rsidR="00500184" w:rsidRPr="00500184">
              <w:rPr>
                <w:rFonts w:ascii="Arial" w:hAnsi="Arial"/>
                <w:bCs/>
              </w:rPr>
              <w:t>40</w:t>
            </w:r>
          </w:p>
        </w:tc>
        <w:tc>
          <w:tcPr>
            <w:tcW w:w="8038" w:type="dxa"/>
            <w:shd w:val="clear" w:color="auto" w:fill="auto"/>
          </w:tcPr>
          <w:p w14:paraId="41D2576B" w14:textId="682291B4" w:rsidR="00A13514" w:rsidRPr="00500184" w:rsidRDefault="00500184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Management of Pharmacy Support</w:t>
            </w:r>
          </w:p>
        </w:tc>
      </w:tr>
      <w:tr w:rsidR="00A13514" w:rsidRPr="006351F6" w14:paraId="717D65D9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20C712F4" w14:textId="5DB63390" w:rsidR="00A13514" w:rsidRPr="00500184" w:rsidRDefault="00A13514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1</w:t>
            </w:r>
            <w:r w:rsidR="00500184" w:rsidRPr="00500184">
              <w:rPr>
                <w:rFonts w:ascii="Arial" w:hAnsi="Arial"/>
                <w:bCs/>
              </w:rPr>
              <w:t>2</w:t>
            </w:r>
            <w:r w:rsidRPr="00500184">
              <w:rPr>
                <w:rFonts w:ascii="Arial" w:hAnsi="Arial"/>
                <w:bCs/>
              </w:rPr>
              <w:t>:00</w:t>
            </w:r>
          </w:p>
        </w:tc>
        <w:tc>
          <w:tcPr>
            <w:tcW w:w="8038" w:type="dxa"/>
            <w:shd w:val="clear" w:color="auto" w:fill="auto"/>
          </w:tcPr>
          <w:p w14:paraId="102EE114" w14:textId="31213DF4" w:rsidR="00A13514" w:rsidRPr="00500184" w:rsidRDefault="00A13514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Lunch</w:t>
            </w:r>
            <w:r w:rsidR="00500184" w:rsidRPr="00500184">
              <w:rPr>
                <w:rFonts w:ascii="Arial" w:hAnsi="Arial"/>
                <w:bCs/>
              </w:rPr>
              <w:softHyphen/>
            </w:r>
          </w:p>
        </w:tc>
      </w:tr>
      <w:tr w:rsidR="00A13514" w:rsidRPr="006351F6" w14:paraId="2DEDA0D2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3B6E3C5A" w14:textId="77CC6556" w:rsidR="00A13514" w:rsidRPr="00500184" w:rsidRDefault="00A13514" w:rsidP="005E0716">
            <w:pPr>
              <w:spacing w:before="40"/>
              <w:rPr>
                <w:rFonts w:ascii="Arial" w:hAnsi="Arial"/>
                <w:bCs/>
              </w:rPr>
            </w:pPr>
            <w:r w:rsidRPr="00500184">
              <w:rPr>
                <w:rFonts w:ascii="Arial" w:hAnsi="Arial"/>
                <w:bCs/>
              </w:rPr>
              <w:t>1</w:t>
            </w:r>
            <w:r w:rsidR="008D053C">
              <w:rPr>
                <w:rFonts w:ascii="Arial" w:hAnsi="Arial"/>
                <w:bCs/>
              </w:rPr>
              <w:t>3:00</w:t>
            </w:r>
          </w:p>
        </w:tc>
        <w:tc>
          <w:tcPr>
            <w:tcW w:w="8038" w:type="dxa"/>
            <w:shd w:val="clear" w:color="auto" w:fill="auto"/>
          </w:tcPr>
          <w:p w14:paraId="0F0E2D54" w14:textId="3CF08591" w:rsidR="00A13514" w:rsidRPr="00500184" w:rsidRDefault="00E17362" w:rsidP="005E0716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Sarah Hall - </w:t>
            </w:r>
            <w:proofErr w:type="spellStart"/>
            <w:r>
              <w:rPr>
                <w:rFonts w:ascii="Arial" w:hAnsi="Arial"/>
                <w:bCs/>
              </w:rPr>
              <w:t>Napp</w:t>
            </w:r>
            <w:proofErr w:type="spellEnd"/>
          </w:p>
        </w:tc>
      </w:tr>
      <w:tr w:rsidR="00E17362" w:rsidRPr="006351F6" w14:paraId="55AA6833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214F6A06" w14:textId="3C02E872" w:rsidR="00E17362" w:rsidRPr="00500184" w:rsidRDefault="00E17362" w:rsidP="005E0716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13:15</w:t>
            </w:r>
          </w:p>
        </w:tc>
        <w:tc>
          <w:tcPr>
            <w:tcW w:w="8038" w:type="dxa"/>
            <w:shd w:val="clear" w:color="auto" w:fill="auto"/>
          </w:tcPr>
          <w:p w14:paraId="7EA33162" w14:textId="6EBC8CD5" w:rsidR="00E17362" w:rsidRDefault="00E17362" w:rsidP="005E0716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Training Calendar 2021</w:t>
            </w:r>
          </w:p>
        </w:tc>
      </w:tr>
      <w:tr w:rsidR="008D053C" w:rsidRPr="006351F6" w14:paraId="096B6EE2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0E345B86" w14:textId="7C1D0C27" w:rsidR="008D053C" w:rsidRPr="00500184" w:rsidRDefault="00DD42B7" w:rsidP="005E0716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13:</w:t>
            </w:r>
            <w:r w:rsidR="00E17362">
              <w:rPr>
                <w:rFonts w:ascii="Arial" w:hAnsi="Arial"/>
                <w:bCs/>
              </w:rPr>
              <w:t>45</w:t>
            </w:r>
          </w:p>
        </w:tc>
        <w:tc>
          <w:tcPr>
            <w:tcW w:w="8038" w:type="dxa"/>
            <w:shd w:val="clear" w:color="auto" w:fill="auto"/>
          </w:tcPr>
          <w:p w14:paraId="09A7E792" w14:textId="3025666C" w:rsidR="008D053C" w:rsidRPr="00500184" w:rsidRDefault="00DD42B7" w:rsidP="005E0716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Committee Meeting Dates 2021</w:t>
            </w:r>
          </w:p>
        </w:tc>
      </w:tr>
      <w:tr w:rsidR="00DD42B7" w:rsidRPr="00036651" w14:paraId="54B93444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3A0A5111" w14:textId="32848B76" w:rsidR="00DD42B7" w:rsidRPr="00500184" w:rsidRDefault="00DD42B7" w:rsidP="00DD42B7">
            <w:pPr>
              <w:spacing w:before="40"/>
              <w:rPr>
                <w:rFonts w:ascii="Arial" w:hAnsi="Arial"/>
                <w:bCs/>
              </w:rPr>
            </w:pPr>
            <w:bookmarkStart w:id="0" w:name="_GoBack"/>
            <w:bookmarkEnd w:id="0"/>
            <w:r>
              <w:rPr>
                <w:rFonts w:ascii="Arial" w:hAnsi="Arial"/>
                <w:bCs/>
              </w:rPr>
              <w:t>14:</w:t>
            </w:r>
            <w:r w:rsidR="00644C27">
              <w:rPr>
                <w:rFonts w:ascii="Arial" w:hAnsi="Arial"/>
                <w:bCs/>
              </w:rPr>
              <w:t>15</w:t>
            </w:r>
          </w:p>
        </w:tc>
        <w:tc>
          <w:tcPr>
            <w:tcW w:w="8038" w:type="dxa"/>
            <w:shd w:val="clear" w:color="auto" w:fill="auto"/>
          </w:tcPr>
          <w:p w14:paraId="38D4BF3C" w14:textId="26251DB5" w:rsidR="00DD42B7" w:rsidRPr="00500184" w:rsidRDefault="00DD42B7" w:rsidP="00DD42B7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Review of Strategic Plan</w:t>
            </w:r>
          </w:p>
        </w:tc>
      </w:tr>
      <w:tr w:rsidR="00DD42B7" w:rsidRPr="00036651" w14:paraId="139D178D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6016FBE1" w14:textId="78CC7445" w:rsidR="00DD42B7" w:rsidRPr="00500184" w:rsidRDefault="00DD42B7" w:rsidP="00DD42B7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14:</w:t>
            </w:r>
            <w:r w:rsidR="00644C27">
              <w:rPr>
                <w:rFonts w:ascii="Arial" w:hAnsi="Arial"/>
                <w:bCs/>
              </w:rPr>
              <w:t>45</w:t>
            </w:r>
          </w:p>
        </w:tc>
        <w:tc>
          <w:tcPr>
            <w:tcW w:w="8038" w:type="dxa"/>
            <w:shd w:val="clear" w:color="auto" w:fill="auto"/>
          </w:tcPr>
          <w:p w14:paraId="31EC82D8" w14:textId="0026CFA1" w:rsidR="00DD42B7" w:rsidRDefault="00DD42B7" w:rsidP="00DD42B7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Break Out Groups </w:t>
            </w:r>
          </w:p>
          <w:p w14:paraId="6BF7F8CD" w14:textId="019C7E24" w:rsidR="00DD42B7" w:rsidRDefault="00DD42B7" w:rsidP="00DD42B7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Scrutiny of Accounts</w:t>
            </w:r>
          </w:p>
          <w:p w14:paraId="6B9FDE8D" w14:textId="5E8637F6" w:rsidR="00DD42B7" w:rsidRDefault="00DD42B7" w:rsidP="00DD42B7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Governance Review</w:t>
            </w:r>
          </w:p>
          <w:p w14:paraId="6CC9C525" w14:textId="0258B64F" w:rsidR="00DD42B7" w:rsidRPr="00DD42B7" w:rsidRDefault="00DD42B7" w:rsidP="00DD42B7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Governance Review</w:t>
            </w:r>
          </w:p>
        </w:tc>
      </w:tr>
      <w:tr w:rsidR="00DD42B7" w:rsidRPr="00036651" w14:paraId="1835D084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637CB839" w14:textId="5C1ADA4C" w:rsidR="00DD42B7" w:rsidRDefault="00DD42B7" w:rsidP="00DD42B7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15:</w:t>
            </w:r>
            <w:r w:rsidR="00644C27">
              <w:rPr>
                <w:rFonts w:ascii="Arial" w:hAnsi="Arial"/>
                <w:bCs/>
              </w:rPr>
              <w:t>30</w:t>
            </w:r>
          </w:p>
        </w:tc>
        <w:tc>
          <w:tcPr>
            <w:tcW w:w="8038" w:type="dxa"/>
            <w:shd w:val="clear" w:color="auto" w:fill="auto"/>
          </w:tcPr>
          <w:p w14:paraId="42B44131" w14:textId="358EC464" w:rsidR="00DD42B7" w:rsidRPr="00500184" w:rsidRDefault="00DD42B7" w:rsidP="00DD42B7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Chief Officer’s Update</w:t>
            </w:r>
          </w:p>
        </w:tc>
      </w:tr>
      <w:tr w:rsidR="00DD42B7" w:rsidRPr="00036651" w14:paraId="35531F90" w14:textId="77777777" w:rsidTr="008D053C">
        <w:trPr>
          <w:trHeight w:val="567"/>
        </w:trPr>
        <w:tc>
          <w:tcPr>
            <w:tcW w:w="1214" w:type="dxa"/>
            <w:shd w:val="clear" w:color="auto" w:fill="auto"/>
          </w:tcPr>
          <w:p w14:paraId="20D0F2BF" w14:textId="643FBF81" w:rsidR="00DD42B7" w:rsidRDefault="00644C27" w:rsidP="00DD42B7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16:00</w:t>
            </w:r>
          </w:p>
        </w:tc>
        <w:tc>
          <w:tcPr>
            <w:tcW w:w="8038" w:type="dxa"/>
            <w:shd w:val="clear" w:color="auto" w:fill="auto"/>
          </w:tcPr>
          <w:p w14:paraId="0AFD5FDC" w14:textId="1CEF207F" w:rsidR="00DD42B7" w:rsidRDefault="00644C27" w:rsidP="00DD42B7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AOB</w:t>
            </w:r>
          </w:p>
        </w:tc>
      </w:tr>
    </w:tbl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05AA4" w14:textId="77777777" w:rsidR="00670D17" w:rsidRDefault="00670D17" w:rsidP="0015268C">
      <w:r>
        <w:separator/>
      </w:r>
    </w:p>
  </w:endnote>
  <w:endnote w:type="continuationSeparator" w:id="0">
    <w:p w14:paraId="1C3AC984" w14:textId="77777777" w:rsidR="00670D17" w:rsidRDefault="00670D17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98763" w14:textId="77777777" w:rsidR="00670D17" w:rsidRDefault="00670D17" w:rsidP="0015268C">
      <w:r>
        <w:separator/>
      </w:r>
    </w:p>
  </w:footnote>
  <w:footnote w:type="continuationSeparator" w:id="0">
    <w:p w14:paraId="406829BC" w14:textId="77777777" w:rsidR="00670D17" w:rsidRDefault="00670D17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670D17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5402"/>
    <w:multiLevelType w:val="hybridMultilevel"/>
    <w:tmpl w:val="37BCA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384271A3"/>
    <w:multiLevelType w:val="hybridMultilevel"/>
    <w:tmpl w:val="B284FAF6"/>
    <w:lvl w:ilvl="0" w:tplc="02DABC84">
      <w:start w:val="9"/>
      <w:numFmt w:val="bullet"/>
      <w:lvlText w:val="-"/>
      <w:lvlJc w:val="left"/>
      <w:pPr>
        <w:ind w:left="3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39C32B42"/>
    <w:multiLevelType w:val="hybridMultilevel"/>
    <w:tmpl w:val="1FEC27E0"/>
    <w:lvl w:ilvl="0" w:tplc="E39C5AC8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C441F"/>
    <w:multiLevelType w:val="hybridMultilevel"/>
    <w:tmpl w:val="1DFC8F58"/>
    <w:lvl w:ilvl="0" w:tplc="38B60A5E">
      <w:start w:val="9"/>
      <w:numFmt w:val="bullet"/>
      <w:lvlText w:val="-"/>
      <w:lvlJc w:val="left"/>
      <w:pPr>
        <w:ind w:left="41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</w:abstractNum>
  <w:abstractNum w:abstractNumId="5" w15:restartNumberingAfterBreak="0">
    <w:nsid w:val="646A794B"/>
    <w:multiLevelType w:val="hybridMultilevel"/>
    <w:tmpl w:val="149E645E"/>
    <w:lvl w:ilvl="0" w:tplc="02DABC84">
      <w:start w:val="9"/>
      <w:numFmt w:val="bullet"/>
      <w:lvlText w:val="-"/>
      <w:lvlJc w:val="left"/>
      <w:pPr>
        <w:ind w:left="3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F2A0B"/>
    <w:multiLevelType w:val="hybridMultilevel"/>
    <w:tmpl w:val="31EA4C3A"/>
    <w:lvl w:ilvl="0" w:tplc="02DABC84">
      <w:start w:val="9"/>
      <w:numFmt w:val="bullet"/>
      <w:lvlText w:val="-"/>
      <w:lvlJc w:val="left"/>
      <w:pPr>
        <w:ind w:left="3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95D08"/>
    <w:multiLevelType w:val="hybridMultilevel"/>
    <w:tmpl w:val="8B3854CA"/>
    <w:lvl w:ilvl="0" w:tplc="4DEA9D7E">
      <w:start w:val="9"/>
      <w:numFmt w:val="bullet"/>
      <w:lvlText w:val="-"/>
      <w:lvlJc w:val="left"/>
      <w:pPr>
        <w:ind w:left="41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D6F67"/>
    <w:rsid w:val="00107E0F"/>
    <w:rsid w:val="0015268C"/>
    <w:rsid w:val="002715BD"/>
    <w:rsid w:val="003A7DB1"/>
    <w:rsid w:val="003E485A"/>
    <w:rsid w:val="00500184"/>
    <w:rsid w:val="005678B9"/>
    <w:rsid w:val="006351F6"/>
    <w:rsid w:val="00644C27"/>
    <w:rsid w:val="00670D17"/>
    <w:rsid w:val="0070098D"/>
    <w:rsid w:val="0074195A"/>
    <w:rsid w:val="0076438F"/>
    <w:rsid w:val="008A5FF5"/>
    <w:rsid w:val="008D053C"/>
    <w:rsid w:val="009B6016"/>
    <w:rsid w:val="00A13514"/>
    <w:rsid w:val="00A97529"/>
    <w:rsid w:val="00B848A9"/>
    <w:rsid w:val="00C11685"/>
    <w:rsid w:val="00CB0F49"/>
    <w:rsid w:val="00DD42B7"/>
    <w:rsid w:val="00E03C43"/>
    <w:rsid w:val="00E17362"/>
    <w:rsid w:val="00E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  <w:style w:type="table" w:styleId="TableGrid">
    <w:name w:val="Table Grid"/>
    <w:basedOn w:val="TableNormal"/>
    <w:uiPriority w:val="59"/>
    <w:rsid w:val="008D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1D2B98"/>
    <w:rsid w:val="00233BC2"/>
    <w:rsid w:val="004E05DC"/>
    <w:rsid w:val="005152A9"/>
    <w:rsid w:val="00576FE6"/>
    <w:rsid w:val="008F2DC0"/>
    <w:rsid w:val="00A324C6"/>
    <w:rsid w:val="00CA3A75"/>
    <w:rsid w:val="00E92413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D7558A-6862-E348-9279-0D933015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Avon LPC</cp:lastModifiedBy>
  <cp:revision>3</cp:revision>
  <cp:lastPrinted>2017-09-26T09:06:00Z</cp:lastPrinted>
  <dcterms:created xsi:type="dcterms:W3CDTF">2020-11-04T13:28:00Z</dcterms:created>
  <dcterms:modified xsi:type="dcterms:W3CDTF">2020-11-05T13:05:00Z</dcterms:modified>
</cp:coreProperties>
</file>